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692" w:rsidRPr="00455692" w:rsidRDefault="00455692" w:rsidP="004556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329055" cy="1621790"/>
            <wp:effectExtent l="0" t="0" r="444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692">
        <w:rPr>
          <w:rFonts w:ascii="Times New Roman" w:hAnsi="Times New Roman"/>
          <w:b/>
          <w:sz w:val="28"/>
          <w:szCs w:val="28"/>
        </w:rPr>
        <w:t>ПОТАПОВА Нина Павловна</w:t>
      </w:r>
      <w:r w:rsidRPr="00455692">
        <w:rPr>
          <w:rFonts w:ascii="Times New Roman" w:hAnsi="Times New Roman"/>
          <w:sz w:val="28"/>
          <w:szCs w:val="28"/>
        </w:rPr>
        <w:t xml:space="preserve"> (р. 19.2.1949, с. Новое </w:t>
      </w:r>
      <w:proofErr w:type="spellStart"/>
      <w:r w:rsidRPr="00455692">
        <w:rPr>
          <w:rFonts w:ascii="Times New Roman" w:hAnsi="Times New Roman"/>
          <w:sz w:val="28"/>
          <w:szCs w:val="28"/>
        </w:rPr>
        <w:t>Маврино</w:t>
      </w:r>
      <w:proofErr w:type="spellEnd"/>
      <w:r w:rsidRPr="004556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5692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455692">
        <w:rPr>
          <w:rFonts w:ascii="Times New Roman" w:hAnsi="Times New Roman"/>
          <w:sz w:val="28"/>
          <w:szCs w:val="28"/>
        </w:rPr>
        <w:t xml:space="preserve">, ныне </w:t>
      </w:r>
      <w:proofErr w:type="spellStart"/>
      <w:r w:rsidRPr="00455692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455692">
        <w:rPr>
          <w:rFonts w:ascii="Times New Roman" w:hAnsi="Times New Roman"/>
          <w:sz w:val="28"/>
          <w:szCs w:val="28"/>
        </w:rPr>
        <w:t xml:space="preserve"> района ТАССР). Педагог, </w:t>
      </w:r>
      <w:proofErr w:type="spellStart"/>
      <w:r w:rsidRPr="00455692">
        <w:rPr>
          <w:rFonts w:ascii="Times New Roman" w:hAnsi="Times New Roman"/>
          <w:sz w:val="28"/>
          <w:szCs w:val="28"/>
        </w:rPr>
        <w:t>засл</w:t>
      </w:r>
      <w:proofErr w:type="spellEnd"/>
      <w:r w:rsidRPr="00455692">
        <w:rPr>
          <w:rFonts w:ascii="Times New Roman" w:hAnsi="Times New Roman"/>
          <w:sz w:val="28"/>
          <w:szCs w:val="28"/>
        </w:rPr>
        <w:t>. учитель РФ (2004), отличник народного просвещения ТАССР (1983), СССР (1985). Окончила Ульяновский. педагог. ин-т (1974). Работала в Альметьевске: воспитатель, воспитатель-методист в детсадах № 6, № 32, № 34 (1967–77); инспектор исполкома по дошкольному воспитанию (1977–90); зав. детсадом (1990–95); зам. начальника (1995–2002), начальник управ-</w:t>
      </w:r>
      <w:proofErr w:type="spellStart"/>
      <w:r w:rsidRPr="00455692">
        <w:rPr>
          <w:rFonts w:ascii="Times New Roman" w:hAnsi="Times New Roman"/>
          <w:sz w:val="28"/>
          <w:szCs w:val="28"/>
        </w:rPr>
        <w:t>ния</w:t>
      </w:r>
      <w:proofErr w:type="spellEnd"/>
      <w:r w:rsidRPr="00455692">
        <w:rPr>
          <w:rFonts w:ascii="Times New Roman" w:hAnsi="Times New Roman"/>
          <w:sz w:val="28"/>
          <w:szCs w:val="28"/>
        </w:rPr>
        <w:t xml:space="preserve"> дошкольного образования (2002–07). Внесла вклад в развитие ДОУ Альметьевска и </w:t>
      </w:r>
      <w:proofErr w:type="spellStart"/>
      <w:r w:rsidRPr="00455692">
        <w:rPr>
          <w:rFonts w:ascii="Times New Roman" w:hAnsi="Times New Roman"/>
          <w:sz w:val="28"/>
          <w:szCs w:val="28"/>
        </w:rPr>
        <w:t>Альмет</w:t>
      </w:r>
      <w:proofErr w:type="spellEnd"/>
      <w:r w:rsidRPr="00455692">
        <w:rPr>
          <w:rFonts w:ascii="Times New Roman" w:hAnsi="Times New Roman"/>
          <w:sz w:val="28"/>
          <w:szCs w:val="28"/>
        </w:rPr>
        <w:t>. р-на. Первый начальник управ-</w:t>
      </w:r>
      <w:proofErr w:type="spellStart"/>
      <w:r w:rsidRPr="00455692">
        <w:rPr>
          <w:rFonts w:ascii="Times New Roman" w:hAnsi="Times New Roman"/>
          <w:sz w:val="28"/>
          <w:szCs w:val="28"/>
        </w:rPr>
        <w:t>ния</w:t>
      </w:r>
      <w:proofErr w:type="spellEnd"/>
      <w:r w:rsidRPr="00455692">
        <w:rPr>
          <w:rFonts w:ascii="Times New Roman" w:hAnsi="Times New Roman"/>
          <w:sz w:val="28"/>
          <w:szCs w:val="28"/>
        </w:rPr>
        <w:t xml:space="preserve"> дошкольного образования города и района. В сложный период перестройки благодаря активной деятельности П. в Альметьевске удалось сохранить сеть ДОУ. В 2000-е гг. при активной организационной работе П. были открыты дошкольные группы, как звено в цепи «детсад–школа–вуз», созданы 26 коррекционных ДОУ с физиотерапевтическими кабинетами. </w:t>
      </w:r>
    </w:p>
    <w:p w:rsidR="00455692" w:rsidRPr="002A075F" w:rsidRDefault="00455692" w:rsidP="004556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Альметьевская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энциклопедия. Казань. Изд. «Рухият».2022.</w:t>
      </w:r>
    </w:p>
    <w:p w:rsidR="00DF30EE" w:rsidRDefault="00DF30EE" w:rsidP="00DF30EE">
      <w:pPr>
        <w:spacing w:before="240" w:line="240" w:lineRule="auto"/>
        <w:ind w:right="397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F30EE" w:rsidRDefault="00DF30EE" w:rsidP="00DF30EE">
      <w:pPr>
        <w:spacing w:before="240" w:line="240" w:lineRule="auto"/>
        <w:ind w:left="-397" w:right="39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49063D9">
            <wp:extent cx="1123950" cy="676771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750" cy="679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0EE" w:rsidRPr="00DF30EE" w:rsidRDefault="00DF30EE" w:rsidP="00DF30EE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8"/>
          <w:szCs w:val="28"/>
        </w:rPr>
      </w:pPr>
      <w:r w:rsidRPr="00DF30EE">
        <w:rPr>
          <w:rFonts w:ascii="Times New Roman" w:hAnsi="Times New Roman"/>
          <w:b/>
          <w:sz w:val="28"/>
          <w:szCs w:val="28"/>
        </w:rPr>
        <w:t>Потапова</w:t>
      </w:r>
      <w:r w:rsidRPr="00DF30EE">
        <w:rPr>
          <w:rFonts w:ascii="Times New Roman" w:hAnsi="Times New Roman"/>
          <w:sz w:val="28"/>
          <w:szCs w:val="28"/>
        </w:rPr>
        <w:t xml:space="preserve"> </w:t>
      </w:r>
      <w:r w:rsidRPr="00DF30EE">
        <w:rPr>
          <w:rFonts w:ascii="Times New Roman" w:hAnsi="Times New Roman"/>
          <w:b/>
          <w:sz w:val="28"/>
          <w:szCs w:val="28"/>
        </w:rPr>
        <w:t xml:space="preserve">Нина Павловна </w:t>
      </w:r>
      <w:r w:rsidRPr="00DF30EE">
        <w:rPr>
          <w:rFonts w:ascii="Times New Roman" w:hAnsi="Times New Roman"/>
          <w:sz w:val="28"/>
          <w:szCs w:val="28"/>
        </w:rPr>
        <w:t xml:space="preserve">19.02.1949г.р. (с. Новое </w:t>
      </w:r>
      <w:proofErr w:type="spellStart"/>
      <w:r w:rsidRPr="00DF30EE">
        <w:rPr>
          <w:rFonts w:ascii="Times New Roman" w:hAnsi="Times New Roman"/>
          <w:sz w:val="28"/>
          <w:szCs w:val="28"/>
        </w:rPr>
        <w:t>Маврино</w:t>
      </w:r>
      <w:proofErr w:type="spellEnd"/>
      <w:r w:rsidRPr="00DF30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30EE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DF30EE">
        <w:rPr>
          <w:rFonts w:ascii="Times New Roman" w:hAnsi="Times New Roman"/>
          <w:sz w:val="28"/>
          <w:szCs w:val="28"/>
        </w:rPr>
        <w:t xml:space="preserve">, ныне </w:t>
      </w:r>
      <w:proofErr w:type="spellStart"/>
      <w:r w:rsidRPr="00DF30EE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DF30EE">
        <w:rPr>
          <w:rFonts w:ascii="Times New Roman" w:hAnsi="Times New Roman"/>
          <w:sz w:val="28"/>
          <w:szCs w:val="28"/>
        </w:rPr>
        <w:t xml:space="preserve"> района ТАССР). Педагог, опытный методист, грамотный руководитель и хозяйственник, экспериментатор и новатор, отличник народного просвещения и отличник просвещения СССР, заслуженный учитель РФ, кандидат педагогических наук.</w:t>
      </w:r>
    </w:p>
    <w:p w:rsidR="00DF30EE" w:rsidRPr="00DF30EE" w:rsidRDefault="00DF30EE" w:rsidP="00DF30EE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8"/>
          <w:szCs w:val="28"/>
        </w:rPr>
      </w:pPr>
      <w:r w:rsidRPr="00DF30EE">
        <w:rPr>
          <w:rFonts w:ascii="Times New Roman" w:hAnsi="Times New Roman"/>
          <w:sz w:val="28"/>
          <w:szCs w:val="28"/>
        </w:rPr>
        <w:t xml:space="preserve">    Всю свою жизнь посвятила дошколятам. Сначала в качестве воспитателя детского сада, а потом на посту руководителя системы дошкольного образования. Начав свою педагогическую деятельность в 1967г., в течение 10 </w:t>
      </w:r>
      <w:proofErr w:type="gramStart"/>
      <w:r w:rsidRPr="00DF30EE">
        <w:rPr>
          <w:rFonts w:ascii="Times New Roman" w:hAnsi="Times New Roman"/>
          <w:sz w:val="28"/>
          <w:szCs w:val="28"/>
        </w:rPr>
        <w:t>лет  работала</w:t>
      </w:r>
      <w:proofErr w:type="gramEnd"/>
      <w:r w:rsidRPr="00DF30EE">
        <w:rPr>
          <w:rFonts w:ascii="Times New Roman" w:hAnsi="Times New Roman"/>
          <w:sz w:val="28"/>
          <w:szCs w:val="28"/>
        </w:rPr>
        <w:t xml:space="preserve"> воспитателем в детских садах №6, №32, №34, с 1990г. по 1995г. - заведующей детсадом №50. Без отрыва от производства окончила Ульяновский педагогический институт. В 1977г. - инспектор-методист по дошкольному воспитанию в городском отделе </w:t>
      </w:r>
      <w:proofErr w:type="gramStart"/>
      <w:r w:rsidRPr="00DF30EE">
        <w:rPr>
          <w:rFonts w:ascii="Times New Roman" w:hAnsi="Times New Roman"/>
          <w:sz w:val="28"/>
          <w:szCs w:val="28"/>
        </w:rPr>
        <w:t>образования,  уже</w:t>
      </w:r>
      <w:proofErr w:type="gramEnd"/>
      <w:r w:rsidRPr="00DF30EE">
        <w:rPr>
          <w:rFonts w:ascii="Times New Roman" w:hAnsi="Times New Roman"/>
          <w:sz w:val="28"/>
          <w:szCs w:val="28"/>
        </w:rPr>
        <w:t xml:space="preserve"> тогда проявившая себя как лидер,  сделала первый шаг к созданию сети развитых, материально укрепленных  дошкольных образовательных учреждений города и района.  </w:t>
      </w:r>
    </w:p>
    <w:p w:rsidR="00DF30EE" w:rsidRPr="00DF30EE" w:rsidRDefault="00DF30EE" w:rsidP="00DF30EE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8"/>
          <w:szCs w:val="28"/>
        </w:rPr>
      </w:pPr>
      <w:r w:rsidRPr="00DF30EE">
        <w:rPr>
          <w:rFonts w:ascii="Times New Roman" w:hAnsi="Times New Roman"/>
          <w:sz w:val="28"/>
          <w:szCs w:val="28"/>
        </w:rPr>
        <w:t xml:space="preserve">     С 1995г по 2002г. она заместитель начальника Управления образования, добивается создания самостоятельного отдела образования дошкольных учреждений. С августа 2002г. Потапова Н.П. – первый в истории города Альметьевска начальник Управления дошкольного образования, третьего в то время в Республике Татарстан. Ею была разработана долгосрочная целевая программа развития сети ведомственных ДОУ города. В сложный период </w:t>
      </w:r>
      <w:r w:rsidRPr="00DF30EE">
        <w:rPr>
          <w:rFonts w:ascii="Times New Roman" w:hAnsi="Times New Roman"/>
          <w:sz w:val="28"/>
          <w:szCs w:val="28"/>
        </w:rPr>
        <w:lastRenderedPageBreak/>
        <w:t xml:space="preserve">перестройки, благодаря активной деятельности Потаповой Н.П., в Альметьевске удалось сохранить сеть дошкольных образовательных учреждений. Когда в тот период остро встал вопрос об обеспечении дошкольников полноценном питанием, она создала отдел снабжения с кольцевым завозом продуктов, что было отмечено Министерством образования и науки РТ.  Придавалось серьезное значение и педагогическим кадрам, так, по ее инициативе при Альметьевском муниципальном институте было открыто дошкольное отделение </w:t>
      </w:r>
      <w:proofErr w:type="gramStart"/>
      <w:r w:rsidRPr="00DF30EE">
        <w:rPr>
          <w:rFonts w:ascii="Times New Roman" w:hAnsi="Times New Roman"/>
          <w:sz w:val="28"/>
          <w:szCs w:val="28"/>
        </w:rPr>
        <w:t>и  установлено</w:t>
      </w:r>
      <w:proofErr w:type="gramEnd"/>
      <w:r w:rsidRPr="00DF30EE">
        <w:rPr>
          <w:rFonts w:ascii="Times New Roman" w:hAnsi="Times New Roman"/>
          <w:sz w:val="28"/>
          <w:szCs w:val="28"/>
        </w:rPr>
        <w:t xml:space="preserve"> тесное сотрудничество с </w:t>
      </w:r>
      <w:proofErr w:type="spellStart"/>
      <w:r w:rsidRPr="00DF30EE">
        <w:rPr>
          <w:rFonts w:ascii="Times New Roman" w:hAnsi="Times New Roman"/>
          <w:sz w:val="28"/>
          <w:szCs w:val="28"/>
        </w:rPr>
        <w:t>Бугульминским</w:t>
      </w:r>
      <w:proofErr w:type="spellEnd"/>
      <w:r w:rsidRPr="00DF30EE">
        <w:rPr>
          <w:rFonts w:ascii="Times New Roman" w:hAnsi="Times New Roman"/>
          <w:sz w:val="28"/>
          <w:szCs w:val="28"/>
        </w:rPr>
        <w:t xml:space="preserve"> педагогическим училищем. Под руководством Потаповой Н.П., в детских садах был накоплен богатый инновационный опыт: открыты группы повышенного уровня обучения Московской учебной фирмы «Рекорд-старт», в рамках реализации образовательного </w:t>
      </w:r>
      <w:proofErr w:type="spellStart"/>
      <w:proofErr w:type="gramStart"/>
      <w:r w:rsidRPr="00DF30EE">
        <w:rPr>
          <w:rFonts w:ascii="Times New Roman" w:hAnsi="Times New Roman"/>
          <w:sz w:val="28"/>
          <w:szCs w:val="28"/>
        </w:rPr>
        <w:t>блока</w:t>
      </w:r>
      <w:r w:rsidRPr="00DF30EE">
        <w:rPr>
          <w:rFonts w:ascii="Arial" w:eastAsia="Times New Roman" w:hAnsi="Arial" w:cs="Arial"/>
          <w:color w:val="FFFFFF"/>
          <w:sz w:val="28"/>
          <w:szCs w:val="28"/>
          <w:lang w:eastAsia="ru-RU"/>
        </w:rPr>
        <w:t>с</w:t>
      </w:r>
      <w:r w:rsidRPr="00DF30EE">
        <w:rPr>
          <w:rFonts w:ascii="Times New Roman" w:hAnsi="Times New Roman"/>
          <w:sz w:val="28"/>
          <w:szCs w:val="28"/>
        </w:rPr>
        <w:t>«</w:t>
      </w:r>
      <w:proofErr w:type="gramEnd"/>
      <w:r w:rsidRPr="00DF30EE">
        <w:rPr>
          <w:rFonts w:ascii="Times New Roman" w:hAnsi="Times New Roman"/>
          <w:sz w:val="28"/>
          <w:szCs w:val="28"/>
        </w:rPr>
        <w:t>детсад</w:t>
      </w:r>
      <w:proofErr w:type="spellEnd"/>
      <w:r w:rsidRPr="00DF30EE">
        <w:rPr>
          <w:rFonts w:ascii="Times New Roman" w:hAnsi="Times New Roman"/>
          <w:sz w:val="28"/>
          <w:szCs w:val="28"/>
        </w:rPr>
        <w:t xml:space="preserve">–школа–вуз». При ней сложилась система дошкольного образования с центрами развития ребенка, общеразвивающего и компенсирующего </w:t>
      </w:r>
      <w:proofErr w:type="gramStart"/>
      <w:r w:rsidRPr="00DF30EE">
        <w:rPr>
          <w:rFonts w:ascii="Times New Roman" w:hAnsi="Times New Roman"/>
          <w:sz w:val="28"/>
          <w:szCs w:val="28"/>
        </w:rPr>
        <w:t>вида,  с</w:t>
      </w:r>
      <w:proofErr w:type="gramEnd"/>
      <w:r w:rsidRPr="00DF30EE">
        <w:rPr>
          <w:rFonts w:ascii="Times New Roman" w:hAnsi="Times New Roman"/>
          <w:sz w:val="28"/>
          <w:szCs w:val="28"/>
        </w:rPr>
        <w:t xml:space="preserve"> физиотерапевтическими кабинетами, </w:t>
      </w:r>
      <w:proofErr w:type="spellStart"/>
      <w:r w:rsidRPr="00DF30EE">
        <w:rPr>
          <w:rFonts w:ascii="Times New Roman" w:hAnsi="Times New Roman"/>
          <w:sz w:val="28"/>
          <w:szCs w:val="28"/>
        </w:rPr>
        <w:t>галокамерами</w:t>
      </w:r>
      <w:proofErr w:type="spellEnd"/>
      <w:r w:rsidRPr="00DF30EE">
        <w:rPr>
          <w:rFonts w:ascii="Times New Roman" w:hAnsi="Times New Roman"/>
          <w:sz w:val="28"/>
          <w:szCs w:val="28"/>
        </w:rPr>
        <w:t>, созданы коррекционные группы. Все учреждения оснащены оргтехникой. Стремясь поднять на высокий уровень управляемую ей систему, Нина Павловна и сама старалась соответствовать требованиям времени: 2003г. ею была защищена кандидатская диссертация.</w:t>
      </w:r>
    </w:p>
    <w:p w:rsidR="00DF30EE" w:rsidRPr="00DF30EE" w:rsidRDefault="00DF30EE" w:rsidP="00DF30EE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8"/>
          <w:szCs w:val="28"/>
        </w:rPr>
      </w:pPr>
      <w:r w:rsidRPr="00DF30EE">
        <w:rPr>
          <w:rFonts w:ascii="Times New Roman" w:hAnsi="Times New Roman"/>
          <w:sz w:val="28"/>
          <w:szCs w:val="28"/>
        </w:rPr>
        <w:t>Награды, звания: 1983г. - н</w:t>
      </w:r>
      <w:r w:rsidRPr="00DF30E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агрудный знак </w:t>
      </w:r>
      <w:r w:rsidRPr="00DF30EE">
        <w:rPr>
          <w:rFonts w:ascii="Times New Roman" w:eastAsiaTheme="minorEastAsia" w:hAnsi="Times New Roman"/>
          <w:sz w:val="28"/>
          <w:szCs w:val="28"/>
          <w:lang w:eastAsia="ru-RU"/>
        </w:rPr>
        <w:t>«Отличник народного просвещения</w:t>
      </w:r>
      <w:proofErr w:type="gramStart"/>
      <w:r w:rsidRPr="00DF30EE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DF30EE">
        <w:rPr>
          <w:rFonts w:ascii="Times New Roman" w:hAnsi="Times New Roman"/>
          <w:sz w:val="28"/>
          <w:szCs w:val="28"/>
        </w:rPr>
        <w:t xml:space="preserve">, </w:t>
      </w:r>
      <w:r w:rsidRPr="00DF30EE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</w:t>
      </w:r>
      <w:r w:rsidRPr="00DF30EE">
        <w:rPr>
          <w:rFonts w:ascii="Times New Roman" w:hAnsi="Times New Roman"/>
          <w:sz w:val="28"/>
          <w:szCs w:val="28"/>
        </w:rPr>
        <w:t>1985</w:t>
      </w:r>
      <w:proofErr w:type="gramEnd"/>
      <w:r w:rsidRPr="00DF30EE">
        <w:rPr>
          <w:rFonts w:ascii="Times New Roman" w:hAnsi="Times New Roman"/>
          <w:sz w:val="28"/>
          <w:szCs w:val="28"/>
        </w:rPr>
        <w:t>г. -</w:t>
      </w:r>
      <w:r w:rsidRPr="00DF30E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нагрудный знак</w:t>
      </w:r>
      <w:r w:rsidRPr="00DF30EE">
        <w:rPr>
          <w:rFonts w:ascii="Times New Roman" w:eastAsiaTheme="minorEastAsia" w:hAnsi="Times New Roman"/>
          <w:sz w:val="28"/>
          <w:szCs w:val="28"/>
          <w:lang w:eastAsia="ru-RU"/>
        </w:rPr>
        <w:t xml:space="preserve">  «Отличник просвещения СССР»,</w:t>
      </w:r>
      <w:r w:rsidRPr="00DF30EE">
        <w:rPr>
          <w:rFonts w:ascii="Times New Roman" w:hAnsi="Times New Roman"/>
          <w:sz w:val="28"/>
          <w:szCs w:val="28"/>
        </w:rPr>
        <w:t xml:space="preserve"> 2004г. - почетное звание «Заслуженный учитель школы </w:t>
      </w:r>
      <w:r w:rsidRPr="00DF30EE">
        <w:rPr>
          <w:rFonts w:ascii="Times New Roman" w:eastAsiaTheme="minorEastAsia" w:hAnsi="Times New Roman" w:cs="Arial"/>
          <w:bCs/>
          <w:color w:val="202124"/>
          <w:sz w:val="28"/>
          <w:szCs w:val="28"/>
          <w:shd w:val="clear" w:color="auto" w:fill="FFFFFF"/>
          <w:lang w:eastAsia="ru-RU"/>
        </w:rPr>
        <w:t>РСФСР</w:t>
      </w:r>
      <w:r w:rsidRPr="00DF30EE">
        <w:rPr>
          <w:rFonts w:ascii="Times New Roman" w:hAnsi="Times New Roman"/>
          <w:sz w:val="28"/>
          <w:szCs w:val="28"/>
        </w:rPr>
        <w:t>».</w:t>
      </w:r>
    </w:p>
    <w:p w:rsidR="00DF30EE" w:rsidRPr="00DF30EE" w:rsidRDefault="00DF30EE" w:rsidP="00DF30EE">
      <w:pPr>
        <w:spacing w:before="240" w:line="240" w:lineRule="auto"/>
        <w:ind w:left="-397" w:right="397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DF30EE" w:rsidRPr="00DF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B8"/>
    <w:rsid w:val="00322162"/>
    <w:rsid w:val="00455692"/>
    <w:rsid w:val="00470BB8"/>
    <w:rsid w:val="00C226DE"/>
    <w:rsid w:val="00D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E956"/>
  <w15:chartTrackingRefBased/>
  <w15:docId w15:val="{5159699F-466B-4C40-BDB9-0C499A4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</cp:revision>
  <dcterms:created xsi:type="dcterms:W3CDTF">2025-08-07T07:07:00Z</dcterms:created>
  <dcterms:modified xsi:type="dcterms:W3CDTF">2025-08-07T07:21:00Z</dcterms:modified>
</cp:coreProperties>
</file>